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87" w:rsidRDefault="005E7D87" w:rsidP="005E7D87"/>
    <w:p w:rsidR="005E7D87" w:rsidRDefault="005E7D87" w:rsidP="005E7D87">
      <w:r>
        <w:rPr>
          <w:noProof/>
        </w:rPr>
        <w:drawing>
          <wp:inline distT="0" distB="0" distL="0" distR="0">
            <wp:extent cx="2540000" cy="1517650"/>
            <wp:effectExtent l="0" t="0" r="0" b="6350"/>
            <wp:docPr id="2" name="Immagine 2" descr="logo 40anni FISM 1974-2014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0anni FISM 1974-2014-4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87" w:rsidRDefault="005E7D87" w:rsidP="005E7D87">
      <w:pPr>
        <w:tabs>
          <w:tab w:val="left" w:pos="4536"/>
        </w:tabs>
      </w:pPr>
      <w:r>
        <w:t>______________________________________________________________________________</w:t>
      </w:r>
    </w:p>
    <w:p w:rsidR="005E7D87" w:rsidRDefault="005E7D87" w:rsidP="005E7D87">
      <w:r>
        <w:rPr>
          <w:noProof/>
        </w:rPr>
        <w:drawing>
          <wp:inline distT="0" distB="0" distL="0" distR="0">
            <wp:extent cx="6115050" cy="196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87" w:rsidRPr="00FF0E63" w:rsidRDefault="005E7D87" w:rsidP="005E7D87"/>
    <w:p w:rsidR="005274DC" w:rsidRDefault="005274DC" w:rsidP="005E7D87">
      <w:pPr>
        <w:pStyle w:val="Titolo1"/>
      </w:pPr>
    </w:p>
    <w:p w:rsidR="005E7D87" w:rsidRDefault="005E7D87" w:rsidP="005E7D87">
      <w:pPr>
        <w:pStyle w:val="Titolo1"/>
      </w:pPr>
      <w:r w:rsidRPr="00794F25">
        <w:t>COMUNICATO STAMPA</w:t>
      </w:r>
    </w:p>
    <w:p w:rsidR="005E7D87" w:rsidRDefault="005E7D87" w:rsidP="005E7D87"/>
    <w:p w:rsidR="00A7616D" w:rsidRDefault="00A7616D" w:rsidP="005E7D87"/>
    <w:p w:rsidR="00A7616D" w:rsidRPr="00A7616D" w:rsidRDefault="00A7616D" w:rsidP="00A7616D">
      <w:pPr>
        <w:jc w:val="both"/>
        <w:rPr>
          <w:b/>
          <w:sz w:val="22"/>
          <w:szCs w:val="22"/>
        </w:rPr>
      </w:pPr>
      <w:r w:rsidRPr="00A7616D">
        <w:rPr>
          <w:b/>
          <w:sz w:val="22"/>
          <w:szCs w:val="22"/>
        </w:rPr>
        <w:t>LA FISM PRESENTE A GENOVA AL SALONE ABCD DAL 5 AL 7 NOVEMBRE. DA UNA “SCUOLA BUONA” VERSO UNA “BUONA SCUOLA “</w:t>
      </w:r>
    </w:p>
    <w:p w:rsidR="005E7D87" w:rsidRPr="00A7616D" w:rsidRDefault="005E7D87" w:rsidP="00A7616D">
      <w:pPr>
        <w:jc w:val="both"/>
        <w:rPr>
          <w:b/>
          <w:sz w:val="22"/>
          <w:szCs w:val="22"/>
        </w:rPr>
      </w:pPr>
    </w:p>
    <w:p w:rsidR="00EC5FD1" w:rsidRDefault="00B92265" w:rsidP="00B92265">
      <w:pPr>
        <w:jc w:val="both"/>
      </w:pPr>
      <w:r>
        <w:tab/>
      </w:r>
    </w:p>
    <w:p w:rsidR="00B92265" w:rsidRDefault="00951959" w:rsidP="00B92265">
      <w:pPr>
        <w:jc w:val="both"/>
      </w:pPr>
      <w:r>
        <w:tab/>
      </w:r>
      <w:bookmarkStart w:id="0" w:name="_GoBack"/>
      <w:bookmarkEnd w:id="0"/>
      <w:r w:rsidR="005E7D87">
        <w:t xml:space="preserve">Roma, 3 novembre 2014 </w:t>
      </w:r>
      <w:r w:rsidR="00A7616D">
        <w:t>–</w:t>
      </w:r>
      <w:r w:rsidR="005E7D87">
        <w:t xml:space="preserve"> </w:t>
      </w:r>
      <w:r w:rsidR="00A7616D">
        <w:t xml:space="preserve">Come ormai ogni anno anche quest’anno la </w:t>
      </w:r>
      <w:proofErr w:type="spellStart"/>
      <w:r w:rsidR="00A7616D" w:rsidRPr="00B92265">
        <w:rPr>
          <w:b/>
        </w:rPr>
        <w:t>Fism</w:t>
      </w:r>
      <w:proofErr w:type="spellEnd"/>
      <w:r w:rsidR="00A7616D" w:rsidRPr="00B92265">
        <w:rPr>
          <w:b/>
        </w:rPr>
        <w:t xml:space="preserve"> – Federazione Italiana Scuole Materne  sarà presente dal 5 al 7 novembre al Salone ABCD presso la Fiera di Genova </w:t>
      </w:r>
      <w:r w:rsidR="00A7616D">
        <w:t xml:space="preserve"> con un proprio stand</w:t>
      </w:r>
      <w:r w:rsidR="00B92265">
        <w:t xml:space="preserve"> per fare conoscere come le scuole dell’infanzia paritarie federate alla </w:t>
      </w:r>
      <w:proofErr w:type="spellStart"/>
      <w:r w:rsidR="00B92265">
        <w:t>Fism</w:t>
      </w:r>
      <w:proofErr w:type="spellEnd"/>
      <w:r w:rsidR="00B92265">
        <w:t xml:space="preserve"> operano su tutto il territorio nazionale, regionale e locale. </w:t>
      </w:r>
    </w:p>
    <w:p w:rsidR="00B92265" w:rsidRDefault="00B92265" w:rsidP="00B92265">
      <w:pPr>
        <w:jc w:val="both"/>
      </w:pPr>
      <w:r>
        <w:tab/>
        <w:t xml:space="preserve">“Prima i bambini” – afferma la presidente nazionale della </w:t>
      </w:r>
      <w:proofErr w:type="spellStart"/>
      <w:r>
        <w:t>Fism</w:t>
      </w:r>
      <w:proofErr w:type="spellEnd"/>
      <w:r>
        <w:t xml:space="preserve"> </w:t>
      </w:r>
      <w:r w:rsidRPr="00B92265">
        <w:rPr>
          <w:b/>
        </w:rPr>
        <w:t xml:space="preserve">Biancamaria </w:t>
      </w:r>
      <w:proofErr w:type="spellStart"/>
      <w:r w:rsidRPr="00B92265">
        <w:rPr>
          <w:b/>
        </w:rPr>
        <w:t>Girardi</w:t>
      </w:r>
      <w:proofErr w:type="spellEnd"/>
      <w:r>
        <w:t xml:space="preserve"> - è il titolo della nostra rivista : ciò significa che tutto parte dall’impegno e dalla volontà di educare, formare, istruire, partendo dai bisogni caratterizzanti l’età dei bambini che frequentano le nostre scuole dell’infanzia. L’infanzia è la fase della vita nella quale il bambino apprende vivendo esperienze stimolanti, rispettose delle sue esigenze di conoscere, ma anche pensate “su misura” dei suoi bisogni formativi”. </w:t>
      </w:r>
    </w:p>
    <w:p w:rsidR="00EC5FD1" w:rsidRDefault="00B92265" w:rsidP="00EC5FD1">
      <w:pPr>
        <w:jc w:val="both"/>
      </w:pPr>
      <w:r>
        <w:tab/>
      </w:r>
      <w:r w:rsidRPr="005274DC">
        <w:rPr>
          <w:b/>
        </w:rPr>
        <w:t xml:space="preserve">Per ABCD 2014 la </w:t>
      </w:r>
      <w:proofErr w:type="spellStart"/>
      <w:r w:rsidRPr="005274DC">
        <w:rPr>
          <w:b/>
        </w:rPr>
        <w:t>Fism</w:t>
      </w:r>
      <w:proofErr w:type="spellEnd"/>
      <w:r w:rsidRPr="005274DC">
        <w:rPr>
          <w:b/>
        </w:rPr>
        <w:t xml:space="preserve"> attiverà un laboratorio che si chiamerà “</w:t>
      </w:r>
      <w:r>
        <w:t xml:space="preserve"> </w:t>
      </w:r>
      <w:r>
        <w:rPr>
          <w:b/>
        </w:rPr>
        <w:t>Guardando al futuro ... desideri  e</w:t>
      </w:r>
      <w:r>
        <w:t xml:space="preserve"> </w:t>
      </w:r>
      <w:r>
        <w:rPr>
          <w:b/>
        </w:rPr>
        <w:t>speranze</w:t>
      </w:r>
      <w:r w:rsidR="005274DC">
        <w:rPr>
          <w:b/>
        </w:rPr>
        <w:t>”</w:t>
      </w:r>
      <w:r>
        <w:t>.  Il tema</w:t>
      </w:r>
      <w:r w:rsidR="00EC5FD1">
        <w:t xml:space="preserve"> – prosegue la presidente </w:t>
      </w:r>
      <w:proofErr w:type="spellStart"/>
      <w:r w:rsidR="00EC5FD1">
        <w:t>Girardi</w:t>
      </w:r>
      <w:proofErr w:type="spellEnd"/>
      <w:r w:rsidR="00EC5FD1">
        <w:t xml:space="preserve"> - </w:t>
      </w:r>
      <w:r>
        <w:t xml:space="preserve"> è stato pensato per dare ai bambini  l’opportunità di </w:t>
      </w:r>
      <w:r w:rsidR="00EC5FD1">
        <w:t xml:space="preserve">scoprire </w:t>
      </w:r>
      <w:r>
        <w:t xml:space="preserve"> che è cosa buona </w:t>
      </w:r>
      <w:r w:rsidR="00EC5FD1">
        <w:t xml:space="preserve">“ </w:t>
      </w:r>
      <w:r>
        <w:t>desiderare</w:t>
      </w:r>
      <w:r w:rsidR="00EC5FD1">
        <w:t>”</w:t>
      </w:r>
      <w:r>
        <w:t xml:space="preserve"> perché il desiderio consapevole rappresenta una risorsa per crescere serenamente. </w:t>
      </w:r>
      <w:r w:rsidR="00EC5FD1">
        <w:t>Il laboratorio cercherà di formulare proposte che possano coinvolgere i bambini partendo dallo stile comunicativo dei bam</w:t>
      </w:r>
      <w:r w:rsidR="00CA200A">
        <w:t>bini di oggi , nel quale prevalgono</w:t>
      </w:r>
      <w:r w:rsidR="00EC5FD1">
        <w:t xml:space="preserve"> l’immagine ed il fare, per giungere alla “scoperta”  della forza del pensiero che, divenendo parola, facilita la consapevolezza di sé e degli altri ed educa alla relazione con tutti”.</w:t>
      </w:r>
    </w:p>
    <w:p w:rsidR="00B92265" w:rsidRDefault="00EC5FD1" w:rsidP="00B92265">
      <w:pPr>
        <w:jc w:val="both"/>
      </w:pPr>
      <w:r>
        <w:tab/>
      </w:r>
      <w:r w:rsidR="005274DC">
        <w:t xml:space="preserve">L’attività </w:t>
      </w:r>
      <w:r w:rsidR="00B92265">
        <w:t xml:space="preserve">laboratoriale </w:t>
      </w:r>
      <w:r w:rsidR="005274DC">
        <w:t xml:space="preserve"> sarà costruita su un percorso  guidato</w:t>
      </w:r>
      <w:r w:rsidR="00B92265">
        <w:t xml:space="preserve"> che partirà dal coinvolgere  i bambini in una ricerca di significato rispetto alla parola “desiderio” . Il percorso</w:t>
      </w:r>
      <w:r w:rsidR="005274DC">
        <w:t xml:space="preserve">, durante il quale si farà ricorso a materiali vari per coinvolgere i bambini a “pensare facendo”, </w:t>
      </w:r>
      <w:r w:rsidR="00B92265">
        <w:t>si svilupperà alternando momenti nei quali prevarrà la riflessione, giocata ed agita individualmente, ad altri caratterizzati dalla condivisione e dal dialogo finalizzato allo sperimentare la bellezza della collaborazione fraterna, sempre all’interno di un clima giocoso, sereno, caratterizzato dall’ascolto e dal rispetto  di tutti .</w:t>
      </w:r>
    </w:p>
    <w:p w:rsidR="005274DC" w:rsidRDefault="005274DC">
      <w:pPr>
        <w:jc w:val="both"/>
      </w:pPr>
    </w:p>
    <w:p w:rsidR="00AD1A66" w:rsidRPr="00794F25" w:rsidRDefault="00AD1A66" w:rsidP="00AD1A66">
      <w:pPr>
        <w:jc w:val="both"/>
        <w:rPr>
          <w:rFonts w:ascii="Arial" w:hAnsi="Arial" w:cs="Arial"/>
        </w:rPr>
      </w:pPr>
    </w:p>
    <w:p w:rsidR="00AD1A66" w:rsidRPr="00794F25" w:rsidRDefault="00AD1A66" w:rsidP="00AD1A66">
      <w:pPr>
        <w:jc w:val="both"/>
        <w:rPr>
          <w:rFonts w:ascii="Arial" w:hAnsi="Arial" w:cs="Arial"/>
        </w:rPr>
      </w:pPr>
      <w:r w:rsidRPr="00794F25">
        <w:rPr>
          <w:rFonts w:ascii="Arial" w:hAnsi="Arial" w:cs="Arial"/>
          <w:i/>
        </w:rPr>
        <w:t>Ufficio Stampa:  tel. 348 2639642   e-mail:  ufficiostampa@fism.net</w:t>
      </w:r>
    </w:p>
    <w:p w:rsidR="00AD1A66" w:rsidRDefault="00AD1A66">
      <w:pPr>
        <w:jc w:val="both"/>
      </w:pPr>
    </w:p>
    <w:sectPr w:rsidR="00AD1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7"/>
    <w:rsid w:val="005274DC"/>
    <w:rsid w:val="005E7D87"/>
    <w:rsid w:val="00667E4D"/>
    <w:rsid w:val="00951959"/>
    <w:rsid w:val="00A7616D"/>
    <w:rsid w:val="00AD1A66"/>
    <w:rsid w:val="00B92265"/>
    <w:rsid w:val="00C55AFE"/>
    <w:rsid w:val="00CA200A"/>
    <w:rsid w:val="00E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7D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7D8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7D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7D8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8</cp:revision>
  <dcterms:created xsi:type="dcterms:W3CDTF">2014-11-03T11:40:00Z</dcterms:created>
  <dcterms:modified xsi:type="dcterms:W3CDTF">2014-11-03T13:35:00Z</dcterms:modified>
</cp:coreProperties>
</file>